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Бери участь в розіграші і перемагай!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Для участі в конкурсах необхідно: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- Підписатися на сторінку ломбард «Капітал» в ФБ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- Зробити репост акції на свою сторінку (Доступно всім)</w:t>
      </w:r>
    </w:p>
    <w:p w:rsidR="007450E9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- Поставити лайк в коментарях під публікацією</w:t>
      </w:r>
    </w:p>
    <w:p w:rsidR="00B13E4A" w:rsidRPr="008A0E0A" w:rsidRDefault="00B13E4A" w:rsidP="00B73CF4">
      <w:pPr>
        <w:jc w:val="both"/>
        <w:rPr>
          <w:lang w:val="uk-UA"/>
        </w:rPr>
      </w:pPr>
    </w:p>
    <w:p w:rsidR="00B13E4A" w:rsidRPr="008A0E0A" w:rsidRDefault="00B13E4A" w:rsidP="00B73CF4">
      <w:pPr>
        <w:jc w:val="both"/>
        <w:rPr>
          <w:b/>
          <w:lang w:val="uk-UA"/>
        </w:rPr>
      </w:pPr>
      <w:r w:rsidRPr="008A0E0A">
        <w:rPr>
          <w:b/>
          <w:lang w:val="uk-UA"/>
        </w:rPr>
        <w:t>ОФІЦІЙНІ УМОВИ ПРОВЕДЕННЯ РОЗІГРАШУ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1. Терміни та визначення, що використовуються в Офіційних умовах проведення Акції «до Дня 8 Березня»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(Далі - Офіційні умови), мають таке значення: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Організатор - ПТ «Климчук і Компанія« Ломбард Капітал », місцезнаходження: 69035, м.Запоріжжя</w:t>
      </w:r>
      <w:bookmarkStart w:id="0" w:name="_GoBack"/>
      <w:bookmarkEnd w:id="0"/>
      <w:r w:rsidRPr="008A0E0A">
        <w:rPr>
          <w:lang w:val="uk-UA"/>
        </w:rPr>
        <w:t>, вул. Сталеварів, 1.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Офіційна сторінка - офіційна сторінка Організатора в соціальній мережі «Фейсбук»</w:t>
      </w:r>
    </w:p>
    <w:p w:rsidR="00B13E4A" w:rsidRPr="008A0E0A" w:rsidRDefault="00B13E4A" w:rsidP="00B73CF4">
      <w:pPr>
        <w:jc w:val="both"/>
        <w:rPr>
          <w:lang w:val="uk-UA"/>
        </w:rPr>
      </w:pPr>
      <w:hyperlink r:id="rId5" w:history="1">
        <w:r w:rsidRPr="008A0E0A">
          <w:rPr>
            <w:rStyle w:val="a3"/>
            <w:lang w:val="uk-UA"/>
          </w:rPr>
          <w:t>https://www.facebook.com/lombard.capital</w:t>
        </w:r>
      </w:hyperlink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Передплатник - повнолітній громадянин України (участь мають брати особи, які досягли 18 років), яким подобається Офіційна сторінка Організатора.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Розіграш - «до Дня 8 Березня», який проводиться серед передплатників Офіційної сторінки Організатора.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Публікація (пост) - публікація на Офіційній сторінці Організатора з оголошенням проведення Акції.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 xml:space="preserve">Учасник - </w:t>
      </w:r>
      <w:r w:rsidR="008A0E0A" w:rsidRPr="008A0E0A">
        <w:rPr>
          <w:lang w:val="uk-UA"/>
        </w:rPr>
        <w:t xml:space="preserve">будь-який Підписчик Офіційної сторінки Організатора </w:t>
      </w:r>
      <w:r w:rsidRPr="008A0E0A">
        <w:rPr>
          <w:lang w:val="uk-UA"/>
        </w:rPr>
        <w:t>на Фейсбук, який виконав умови розіграшу.</w:t>
      </w:r>
    </w:p>
    <w:p w:rsidR="00B13E4A" w:rsidRPr="008A0E0A" w:rsidRDefault="00B13E4A" w:rsidP="00B73CF4">
      <w:pPr>
        <w:jc w:val="both"/>
        <w:rPr>
          <w:lang w:val="uk-UA"/>
        </w:rPr>
      </w:pPr>
      <w:r w:rsidRPr="008A0E0A">
        <w:rPr>
          <w:lang w:val="uk-UA"/>
        </w:rPr>
        <w:t>Переможці - учасники, визначаються за допомогою random.org 11 березня 2019 року</w:t>
      </w:r>
    </w:p>
    <w:p w:rsidR="00B13E4A" w:rsidRPr="008A0E0A" w:rsidRDefault="00B13E4A" w:rsidP="00B73CF4">
      <w:pPr>
        <w:jc w:val="both"/>
        <w:rPr>
          <w:b/>
          <w:lang w:val="uk-UA"/>
        </w:rPr>
      </w:pPr>
      <w:r w:rsidRPr="008A0E0A">
        <w:rPr>
          <w:b/>
          <w:lang w:val="uk-UA"/>
        </w:rPr>
        <w:t>Подарунковий фонд - ювелірні прикраси:</w:t>
      </w:r>
    </w:p>
    <w:p w:rsidR="0033789C" w:rsidRPr="008A0E0A" w:rsidRDefault="0033789C" w:rsidP="00B73CF4">
      <w:pPr>
        <w:jc w:val="both"/>
        <w:rPr>
          <w:i/>
          <w:lang w:val="uk-UA"/>
        </w:rPr>
      </w:pPr>
      <w:r w:rsidRPr="008A0E0A">
        <w:rPr>
          <w:i/>
          <w:lang w:val="uk-UA"/>
        </w:rPr>
        <w:t>підвіска з білого золота з діамантами</w:t>
      </w:r>
    </w:p>
    <w:p w:rsidR="0033789C" w:rsidRPr="008A0E0A" w:rsidRDefault="0033789C" w:rsidP="00B73CF4">
      <w:pPr>
        <w:jc w:val="both"/>
        <w:rPr>
          <w:lang w:val="uk-UA"/>
        </w:rPr>
      </w:pPr>
      <w:r w:rsidRPr="008A0E0A">
        <w:rPr>
          <w:lang w:val="uk-UA"/>
        </w:rPr>
        <w:t>Журі - автоматична програма random.org (генератор випадкових чисел). Підрахунок голосів проводиться автоматично і випадково.</w:t>
      </w:r>
    </w:p>
    <w:p w:rsidR="0033789C" w:rsidRPr="008A0E0A" w:rsidRDefault="0033789C" w:rsidP="00B73CF4">
      <w:pPr>
        <w:jc w:val="both"/>
        <w:rPr>
          <w:lang w:val="uk-UA"/>
        </w:rPr>
      </w:pPr>
      <w:r w:rsidRPr="008A0E0A">
        <w:rPr>
          <w:lang w:val="uk-UA"/>
        </w:rPr>
        <w:t>2. Мета Акції:</w:t>
      </w:r>
    </w:p>
    <w:p w:rsidR="0033789C" w:rsidRPr="008A0E0A" w:rsidRDefault="0033789C" w:rsidP="00B73CF4">
      <w:pPr>
        <w:jc w:val="both"/>
        <w:rPr>
          <w:lang w:val="uk-UA"/>
        </w:rPr>
      </w:pPr>
      <w:r w:rsidRPr="008A0E0A">
        <w:rPr>
          <w:lang w:val="uk-UA"/>
        </w:rPr>
        <w:t>2.1 Метою проведення розіграшу є підвищення популярності і лояльності до Організатора мережа ломбардів «Капітал» та його кредитних продуктів серед Фейсбук-спільноти.</w:t>
      </w:r>
    </w:p>
    <w:p w:rsidR="0033789C" w:rsidRPr="008A0E0A" w:rsidRDefault="0033789C" w:rsidP="00B73CF4">
      <w:pPr>
        <w:jc w:val="both"/>
        <w:rPr>
          <w:lang w:val="uk-UA"/>
        </w:rPr>
      </w:pPr>
      <w:r w:rsidRPr="008A0E0A">
        <w:rPr>
          <w:lang w:val="uk-UA"/>
        </w:rPr>
        <w:t>3. Територія та строки проведення Акції.</w:t>
      </w:r>
    </w:p>
    <w:p w:rsidR="00B13E4A" w:rsidRPr="008A0E0A" w:rsidRDefault="0033789C" w:rsidP="00B73CF4">
      <w:pPr>
        <w:jc w:val="both"/>
        <w:rPr>
          <w:lang w:val="uk-UA"/>
        </w:rPr>
      </w:pPr>
      <w:r w:rsidRPr="008A0E0A">
        <w:rPr>
          <w:lang w:val="uk-UA"/>
        </w:rPr>
        <w:t>3.1 Розіграш проводиться на території України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3.2 Розіграш проводиться на Офіційній сторінці в «Фейсбук» Організатора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3.3 Акція проходить в період з 21 лютого по 10 березня 2019 року включно.</w:t>
      </w:r>
    </w:p>
    <w:p w:rsidR="00B73CF4" w:rsidRPr="008A0E0A" w:rsidRDefault="00B73CF4" w:rsidP="00B73CF4">
      <w:pPr>
        <w:jc w:val="both"/>
        <w:rPr>
          <w:b/>
          <w:lang w:val="uk-UA"/>
        </w:rPr>
      </w:pPr>
      <w:r w:rsidRPr="008A0E0A">
        <w:rPr>
          <w:b/>
          <w:lang w:val="uk-UA"/>
        </w:rPr>
        <w:t>4. Загальні умови конкурсу.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4.1 У період дії Акції Організатором надається можливість отримати подарунки - ювелірні прикраси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4.2 Можливість виграти і отримати подарунки діє для передплатників, які поділилися Публікацією, в період проведення Акції на офіційній сторінці ломбарду Капітал на «Фейсбук» -</w:t>
      </w:r>
    </w:p>
    <w:p w:rsidR="0033789C" w:rsidRPr="008A0E0A" w:rsidRDefault="00B73CF4" w:rsidP="00B73CF4">
      <w:pPr>
        <w:jc w:val="both"/>
        <w:rPr>
          <w:lang w:val="uk-UA"/>
        </w:rPr>
      </w:pPr>
      <w:hyperlink r:id="rId6" w:history="1">
        <w:r w:rsidRPr="008A0E0A">
          <w:rPr>
            <w:rStyle w:val="a3"/>
            <w:lang w:val="uk-UA"/>
          </w:rPr>
          <w:t>https://www.facebook.com/lombard.capital</w:t>
        </w:r>
      </w:hyperlink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lastRenderedPageBreak/>
        <w:t>4.3. Переможців Акції вибирають за допомогою програми випадкових чисел - на офіційному сайті random.org (не пізніше ніж 11 березня 2019).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4.4. Підрахунок голосів буде здійснений (до 11 березня 2019года). Вручення подарунків протягом двох тижнів з моменту оголошення Переможців (але не пізніше 22 мату 2019 року).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4.5. Беручи участь в розіграші, Учасник підтверджує ознайомлення та згоду з умовами участі в розіграші.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 xml:space="preserve">4.6. Офіційні умови Акції розміщені на офіційному сайті Організатора: </w:t>
      </w:r>
      <w:hyperlink r:id="rId7" w:history="1">
        <w:r w:rsidRPr="008A0E0A">
          <w:rPr>
            <w:rStyle w:val="a3"/>
            <w:lang w:val="uk-UA"/>
          </w:rPr>
          <w:t>https://lombard-capital.com.ua</w:t>
        </w:r>
      </w:hyperlink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4.7. Рішення Організатора з усіх питань, пов'язаних з проведенням Акції, будуть поширюватися на всіх учасників.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4.8. Оподаткування подарунків Акції забезпечує Організатор, відповідно до вимог чинного законодавства України.</w:t>
      </w:r>
    </w:p>
    <w:p w:rsidR="00B73CF4" w:rsidRPr="008A0E0A" w:rsidRDefault="00B73CF4" w:rsidP="00B73CF4">
      <w:pPr>
        <w:jc w:val="both"/>
        <w:rPr>
          <w:b/>
          <w:lang w:val="uk-UA"/>
        </w:rPr>
      </w:pPr>
      <w:r w:rsidRPr="008A0E0A">
        <w:rPr>
          <w:b/>
          <w:lang w:val="uk-UA"/>
        </w:rPr>
        <w:t>5. Беручи участь в розіграші, Учасники надають тим самим свою згоду на публічне розкриття Організатором особистої інформації про учасника в будь-якій формі і будь-яким способом на розсуд Організатора.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5.1. При виникненні ситуації, в результаті якої можливе неоднозначне трактування цих Умов, а також виникнення будь-яких спірних питань та / або питань, які не врегульовані цими Умовами, рішення про їх вирішенні бере Організатор. Рішення Організатора є остаточним і перегляду не підлягає.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5.2. Організатор не оплачує витрати учасників на отримання подарунків, в тому числі, витрати на дорогу до місця отримання подарунка та інші витрати, пов'язані з отриманням подарунка - ювелірної прикраси.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5.3. Вручення подарунків відбуватиметься на території ломбардних відділень зі списку в Додатку 1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5.4. При отриманні подарунка - переможцю необхідно надати паспорт та ІПН.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5.5. У разі, якщо учасник, який став переможцем, не прибув для вручення подарунка в термін до 22.03.19, або при отриманні подарунка не надав документи, які вказані в п.5.4. цих правил, він втрачає право на отримання подарунка. Організатор має право розпорядитися даними подарунками на власний розсуд.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5.6. Організатор не несе відповідальності за якість, характеристики і подальше використання подарунків в рамках Акції учасниками даної Акції, після їх отримання.</w:t>
      </w:r>
    </w:p>
    <w:p w:rsidR="00B73CF4" w:rsidRPr="008A0E0A" w:rsidRDefault="00B73CF4" w:rsidP="00B73CF4">
      <w:pPr>
        <w:jc w:val="both"/>
        <w:rPr>
          <w:lang w:val="uk-UA"/>
        </w:rPr>
      </w:pPr>
      <w:r w:rsidRPr="008A0E0A">
        <w:rPr>
          <w:lang w:val="uk-UA"/>
        </w:rPr>
        <w:t>5.7. Фейсбук повністю звільняється від відповідальності за проведення рекламних акцій на своєму сайті.</w:t>
      </w:r>
    </w:p>
    <w:p w:rsidR="00B73CF4" w:rsidRPr="008A0E0A" w:rsidRDefault="00B73CF4" w:rsidP="00B73CF4">
      <w:pPr>
        <w:rPr>
          <w:lang w:val="uk-UA"/>
        </w:rPr>
      </w:pPr>
      <w:r w:rsidRPr="008A0E0A">
        <w:rPr>
          <w:lang w:val="uk-UA"/>
        </w:rPr>
        <w:t>Додаток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73CF4" w:rsidRPr="007D5EAE" w:rsidTr="00B73CF4">
        <w:tc>
          <w:tcPr>
            <w:tcW w:w="10196" w:type="dxa"/>
          </w:tcPr>
          <w:p w:rsidR="00B73CF4" w:rsidRPr="007D5EAE" w:rsidRDefault="00B73CF4" w:rsidP="00B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E">
              <w:rPr>
                <w:rFonts w:ascii="Times New Roman" w:hAnsi="Times New Roman" w:cs="Times New Roman"/>
                <w:sz w:val="24"/>
                <w:szCs w:val="24"/>
              </w:rPr>
              <w:t>№ ЛО, Адреса</w:t>
            </w:r>
          </w:p>
        </w:tc>
      </w:tr>
      <w:tr w:rsidR="00B73CF4" w:rsidRPr="007D5EAE" w:rsidTr="00B73CF4">
        <w:tc>
          <w:tcPr>
            <w:tcW w:w="10196" w:type="dxa"/>
          </w:tcPr>
          <w:tbl>
            <w:tblPr>
              <w:tblW w:w="9532" w:type="dxa"/>
              <w:tblLook w:val="04A0" w:firstRow="1" w:lastRow="0" w:firstColumn="1" w:lastColumn="0" w:noHBand="0" w:noVBand="1"/>
            </w:tblPr>
            <w:tblGrid>
              <w:gridCol w:w="9129"/>
            </w:tblGrid>
            <w:tr w:rsidR="00B73CF4" w:rsidRPr="007D5EAE" w:rsidTr="00B73CF4">
              <w:trPr>
                <w:trHeight w:val="300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316" w:type="dxa"/>
                    <w:tblLook w:val="04A0" w:firstRow="1" w:lastRow="0" w:firstColumn="1" w:lastColumn="0" w:noHBand="0" w:noVBand="1"/>
                  </w:tblPr>
                  <w:tblGrid>
                    <w:gridCol w:w="8913"/>
                  </w:tblGrid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№14, м. Дніпро, пр. Дмитра Яворницького, буд.117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№162, м. Дніпро, бул. Платонова, буд.3а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№201, м. Дніпро, пр. Гагаріна, буд.99-б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№207, м. Дніпро, вул. Титова, буд.13, прим.</w:t>
                        </w:r>
                        <w:proofErr w:type="gramStart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16 .</w:t>
                        </w:r>
                        <w:proofErr w:type="gramEnd"/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№222, м. Дніпро, пр. Олександра Поля, буд.1/9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№244, м. Дніпро, пр. Дмитра Яворницького, буд.113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№276, м. Дніпро, пр. Героїв, буд.3, прим.73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№280, м. Дніпро, пр. Гагаріна, буд.31, прим.ІІ-4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№29, м. Дніпро, вул.  Робоча, буд.77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№311, м. Дніпро, пр. Дмитра Яворницького, буд.46, прим.83-А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№346, м. Дніпро, вул. Харківська, буд.8а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№397, м. Дніпро, вул. Новокримська, буд.4, прим.5.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№415, м. Дніпро, пр. Богдана Хмельницького, буд.119, кв.18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lastRenderedPageBreak/>
                          <w:t>№57, м. Дніпро, пр. Гагаріна, буд.171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№71, м. Дніпро, пр. Дмитра Яворницького, буд.119Д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№13, м. Дніпро, пр. Слобожанський, буд.13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№147, Дніпропетровська обл., м. Кам'янське, бул. Будівельників, буд.7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№15, Дніпропетровська обл., м. Кам’янське, пр. Свободи, буд.55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№169, м. Дніпро, пров. Парусний, буд.5А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№177, м. Дніпро, вул. Петра Калнишевського, буд.36, прим.3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№203, м. Дніпро, вул. Велика Діївська, буд.40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№327, м. Дніпро, пл. Вокзальна, буд.1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№375, м. Дніпро, пл. Вокзальна, буд.1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№416, Дніпропетровська обл., м. Кам'янське, вул. Мурахтова, буд.4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№47, Дніпропетровська обл., м. Кам'янське, вул. Глаголєва, буд.18/26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№63, м. Дніпро, пр. Слобожанський, буд.1С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№93, м. Дніпро, пл. Старомостова, буд.1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№116, м. Дніпро, вул. Роторна, буд.23, прим.51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№159, Дніпропетровська обл., м. Павлоград, вул. Горького, буд.145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№193, Дніпропетровська обл., м. Тернівка, вул. Пушкіна, буд.2.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№209, м. Дніпро, вул. Шолохова, буд.1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№223, м. Дніпро, вул. Березинська, буд.19.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№247, м. Дніпро, вул. Калинова, буд.64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№279, м. Дніпро, вул. 20-річчя Перемоги, буд.22/В.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№282, Дніпропетровська обл, м. Синельникове, вул. Садова, буд.3/А.</w:t>
                        </w:r>
                      </w:p>
                    </w:tc>
                  </w:tr>
                  <w:tr w:rsidR="00B73CF4" w:rsidRPr="007D5EAE" w:rsidTr="00B73CF4">
                    <w:trPr>
                      <w:trHeight w:val="312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№364, м. Дніпро, пр. Миру, буд.63б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№386, Дніпропетровська обл., м. Павлоград, вул. Західнодонбаська, буд.5А.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№393, м. Дніпро, вул. Калинова, буд.12, прим.23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№41, Дніпропетровська обл., м. Новомосковськ, пл. Перемоги, буд.16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№54, Дніпропетровська обл., м. Новомосковськ, вул. Гетьманська, буд.35/37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№16, Дніпропетровська обл., м. Кривий Ріг, вул. Лісового, буд.13/А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№18, Дніпропетровська обл., м. Кривий Ріг, вул. Володимира Великого, буд.42-б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№24, Дніпропетровська обл., м. Кривий Ріг, пр. Металургів, буд.24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№262, Дніпропетровська обл., м. Кривий Ріг, пр. Гагаріна, буд.5/4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№288, Дніпропетровська обл., м. Кривий Ріг, вул. Володимира Великого, буд.20, прим.41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№289, Дніпропетровська обл., м. Кривий Ріг, вул. Петра Калнишевського буд.4г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№297, Дніпропетровська обл., м. Кривий Ріг, мкрн. Сонячний, буд.22, прим.4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№30, Дніпропетровська обл., м. Кривий Ріг, пр. Поштовий, буд.43, прим.8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№319, Дніпропетровська обл., м. Кривий Ріг, вул. Соборності, буд.36-1.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№320, Дніпропетровська обл., м. Кривий Ріг, вул. Серафимовича, буд.84а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№380, Дніпропетровська обл., м. Кривий Ріг, вул. Гагаріна, буд.15, прим.29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№409, Дніпропетровська обл., м. Кривий Ріг, пр. Південний, буд.29 приміщення 19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№83, Дніпропетровська обл., м. Кривий Ріг, вул. Криворіжсталь, буд.9.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№97, Дніпропетровська обл., м. Кривий Ріг, вул. Лермонтова, буд.24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№154, Дніпропетровська обл., м. Кривий Ріг, пр. 200-річчя Кривого Рогу, буд.7/В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№21, Дніпропетровська обл., м. Жовті Води, вул. Козацької слави, буд.19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№214, Дніпропетровська обл., м. Кривий Ріг, вул. Десантна, буд.8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№304, Дніпропетровська обл., м. Кривий Ріг, вул. Ватутіна, буд.28, прим.18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№305, Дніпропетровська обл., м. Кривий Ріг, вул. Самотічна, буд.13, прим.31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№309, Дніпропетровська обл., м. Кривий Ріг, вул. Едуарда Фукса, буд.81, прим.7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№318, Дніпропетровська обл., м. Кривий Ріг, вул. Мусорського, буд.18, прим.46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№362, Дніпропетровська обл., м. Кривий Ріг, вул. Едуарда Фукса, буд.1-А, прим.1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№368, Дніпропетровська обл., м. Кривий Ріг, вул. Адмірала Головко, буд.40з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№417, Дніпропетровська обл., м. Кривий Ріг, мкрн. Зарічний, буд.6, прим.37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№76, Дніпропетровська обл., м. Кривий Ріг, вул. Сергія Колачевського, буд.100, прим.39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№98, Дніпропетровська обл., м. Кривий Ріг, вул. Щепкіна, буд.6, корп.18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№254, Дніпропетровська обл., м. Нікополь, вул. Добролюбова, буд.42-А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lastRenderedPageBreak/>
                          <w:t>№26, Дніпропетровська обл., м. Марганець, вул. Лермонтова, буд.27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№341, Дніпропетровська обл., м. Покров, вул. Центральна, буд.46/17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№347, Дніпропетровська обл., м. Нікополь, вул.  Електрометалургів, буд.31-А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№38, Дніпропетровська обл., м. Покров, вул. Центральна, буд.38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№395, Дніпропетровська обл., м. Нікополь, вул.  Шевченка, буд.188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№410, Дніпропетровська обл., м. Нікополь, вул. Електрометалургів, буд.42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№411, Дніпропетровська обл., м. Нікополь, вул. Княжа, буд.83В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№51, Дніпропетровська обл., м. Нікополь, вул. В. Усова, буд.45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№52, Дніпропетровська обл., м. Нікополь, вул. Електрометалургів, буд.210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№53, Дніпропетровська обл., м. Нікополь, пр. Трубників, буд.17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№72, Дніпропетровська обл., м. Нікополь, вул. Електрометалургів, буд.9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№84, Дніпропетровська обл., Апостолівський р-</w:t>
                        </w:r>
                        <w:proofErr w:type="gramStart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н,м.</w:t>
                        </w:r>
                        <w:proofErr w:type="gramEnd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 Апостолове, вул. Центральна, буд.55, прим.5-1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№86, Дніпропетровська обл., м. Нікополь, пр. Трубників, буд.12/1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№91, Дніпропетровська обл., м. Марганець, вул. Єдності, буд.50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№123, м. Запоріжжя, вул. Чумаченко, буд.34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№166, м. Запоріжжя, вул. Лізи Чайкіної, буд.54-а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№206, м. Запоріжжя, вул. Новокузнецька, буд.12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№229, м. Запоріжжя, вул. Чумаченка/Європейська, буд.37/24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№234, м. Запоріжжя, пр. Соборний, буд.179</w:t>
                        </w:r>
                      </w:p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№436, м. Запоріжжя, </w:t>
                        </w: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пр. Соборний, буд.</w:t>
                        </w: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167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№257, м. Запоріжжя, вул. Павлокічкаська, буд.15-А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№259, м. Запоріжжя, вул. Космічна, буд.85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№298, м. Запоріжжя, вул. Північнокільцева, буд.15, прим. 82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№329, м. Запоріжжя, пр. Соборний, буд.177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№363, м. Запоріжжя, пр. Соборний, буд.4-б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№370, м. Запоріжжя, вул. Лізи Чайкіної, буд.55, прим.12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№371, м. Запоріжжя, вул. Північнокільцева, буд.11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№400, м. Запоріжжя, вул. Новокузнецька, буд.21, прим.109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№428, м. Запоріжжя, вул. Чумаченка, буд.37, прим.147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№48, м. Запоріжжя, пр. Металургів, буд.16 прим.21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№1, м. Запоріжжя, пр. Соборний, буд.190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№121, м. </w:t>
                        </w: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Запоріжжя, пр. Ювілейний, буд.27</w:t>
                        </w: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-Б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№125, м. Запоріжжя, вул. Рубана, буд.23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№153, м. Запоріжжя, вул. Патріотична, буд.68-В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№182, м. Запоріжжя, вул. Курузова, буд.3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№2, м. Запоріжжя, вул. Сталеварів, буд.32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№212, м. Запоріжжя, вул. Новгородська, буд.5/1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№224, м. Запоріжжя, вул. Патріотична, буд.70, прим.2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№230, м. Запоріжжя, пр. Ювілейний, буд.24/1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№266, м. Запоріжжя, вул. Задніпровська/Гудименка, буд.66/23, прим.110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№271, м. </w:t>
                        </w: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Запоріжжя, пр. Соборний, буд.129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№285, м. Запоріжжя, вул. Руставі, буд.2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№369, м. Запоріжжя, пр. Соборний, буд.149, прим.2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№390, м. Запоріжжя, вул. Бородинська, буд.20-Б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№394, м. Запоріжжя, вул. Щаслива, буд.7, прим.2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0D5947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№418, м. Запоріжжя, вул. </w:t>
                        </w: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Професора Толока, буд.29-А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№45, м. Запоріжжя, вул. Дніпровське шосе, буд.14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№101, м. Запоріжжя, пр. Соборний, буд.51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№122, м. Запоріжжя, вул. Базарна, буд.11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№126, м. Запоріжжя, вул. Чарівна, буд.129-а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№127, м. Запоріжжя, вул. Запорізька, буд.10-Г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№138, Запорізька обл., м. Оріхів, вул. Гоголя, буд.9, прим.1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№164, м. Запоріжжя, пр. Моторобудівельників, буд. 22В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№20, м. Запоріжжя, вул. Чарівна, буд.74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lastRenderedPageBreak/>
                          <w:t xml:space="preserve">№205, Запорізька обл., м. Пологи, вул. Єдності, буд.10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№226, Запорізька обл., м. Вільнянськ, вул. Соборна, буд.6-А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№261, м. Запоріжжя, вул. Чарівна, буд.121, прим.68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№281, м. Запоріжжя, вул. Базарна, буд.11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№328, Дніпропетровська обл., смт. Покровське, вул. Горького, буд.47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№333, м. Запоріжжя, вул. Українська, буд.42, прим.17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№351, м. Запоріжжя, пр. Соборний, буд.89, прим.2</w:t>
                        </w:r>
                      </w:p>
                    </w:tc>
                  </w:tr>
                  <w:tr w:rsidR="00B73CF4" w:rsidRPr="007D5EAE" w:rsidTr="00B73CF4">
                    <w:trPr>
                      <w:trHeight w:val="297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№406, Запорізька обл., м. Гуляйполе, площа Героїв України, будинок 6, приміщення 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№46, м. Запоріжжя, вул. Іванова, буд.81-А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№49, м. Запоріжжя, пр. Соборний, буд.38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№142, Донецька обл., м. Маріуполь, пр. Будівельників, буд.58 корп.2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№168, Донецька обл., м. Маріуполь, вул. Котляревського, буд.1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№188, Донецька обл., м. Маріуполь, пр. Миру, буд.116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№242, Донецька обл., м. Маріуполь, бул. Меотіди, буд.32/18.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№28, Донецька обл., м. Маріуполь, вул. Пилипа Орлика, буд.81В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№350, Донецька обл., м. Маріуполь, пров. Транспортний, буд.18</w:t>
                        </w:r>
                      </w:p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№433, Донецька обл., м. Маріуполь, пр. Металургів, буд. 176, прим. 23, 24</w:t>
                        </w:r>
                      </w:p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№432, </w:t>
                        </w: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Донецька обл., м.</w:t>
                        </w: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 Дружківка, вул. Маркса К., буд. 1</w:t>
                        </w:r>
                      </w:p>
                      <w:p w:rsidR="00B73CF4" w:rsidRPr="006A6082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6A6082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№233, </w:t>
                        </w: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Донецька обл., м.</w:t>
                        </w: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 Краматорськ, вул. Паркова, буд. 79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№128, Запорізька обл., м. Мелітополь, пр. Богдана Хмельницького, буд.26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№129, Запорізька обл., м. Мелітополь, пр. 50-річчя Перемоги, буд.33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№130, Запорізька обл., м. Мелітополь, вул. Університетська, буд.3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№131, Запорізька обл., м. Токмак, вул. Гоголя, буд.73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№136, Запорізька обл., м. Енергодар, вул. Українська, буд.27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№184, Запорізька обл., м. Кам'янка-Дніпровська, вул. Центральна, буд.6А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№202, Запорізька обл., м. Дніпрорудне, вул. Центральна, буд.25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№213, Запорізька обл., м. Василівка, мкрн. 40 років Перемоги, буд.2-а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№295, Запорізька обл., смт. Якимівка, вул. Молодих патріотів, буд.10/7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№301, Запорізька обл., м. Мелітополь, вул. Героїв України, буд.48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№33, Херсонська обл., м. Генічеськ, вул. Центральна, буд.14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№355, Запорізька обл., м. Енергодар, вул. Українська, буд.10А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№37, Запорізька обл., м. Енергодар, вул. Козацька, буд.16/В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№372, Запорізька обл., м. Токмак, вул. Революційна, буд.30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№385, Запорізька обл., смт. Михайлівка, вул. Святопокровська, буд.1/11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№39, Запорізька обл., м. Мелітополь, пр. Богдана Хмельницького, буд.53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№405, Запорізька обл., м. Мелітополь, бул. 30-річчя Перемоги, буд.1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№100, м. Одеса, пров. Книжний, буд.1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№163, м. Одеса, вул.  Пантелеймонівська, буд. 99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№175, Одеська обл., м. Подільськ, пл. Базарна, буд.2-А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№185, м. Одеса, вул. Торгова (Червоної Гвардії), буд.37, оф.501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№204, м. Одеса, вул. Пантелеймонівська, буд.27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№249, Одеська обл., м. Болград, пр. Соборний, буд.103/Е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№252, м. Одеса, вул. Пантелеймонівська, буд.76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№283, м. Одеса, вул. Філатова Академіка, буд.86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№314, Одеська обл., м. Ізмаїл, вул. Пушкіна, буд.44/2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№334, Одеська обл., м. Татарбунари, вул. 23 Серпня, буд.42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№412, м. Одеса, вул. Садова, буд.2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№58, м. Одеса, вул. Мечникова, буд.15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№6, Одеська обл., м. Рені, вул. Пролетарська, буд.21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№7, м. Одеса, вул. Преображенська, буд.65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№87, м. Одеса, вул. Преображенська, буд.21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№99, м. Одеса, вул. Філатова Академіка, буд.86, прим.102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№124, Одеська обл., м. Білгород-Дністровський, вул. Ізмаїльська, буд.52/1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№146, м. Одеса, вул. Космонавтів, буд.11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№150, м. Одеса, пл. Старосінна, буд.1,2/3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lastRenderedPageBreak/>
                          <w:t>№174, Одеська обл., м. Чорноморськ, пр. Миру, буд.16/п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№220, м. Одеса, вул. Героїв Крут, буд.20/в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№225, м. Одеса, вул. Святослава Ріхтера, буд.148/1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№238, м. Одеса, вул. Черняховського, буд.12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№248, м. Одеса, вул. Івана та Юрія Лип, буд.6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№267, м. Одеса, вул. Фонтанська дорога, буд.43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№275, м. Одеса, Академіка Корольова, буд.70/1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№277, м. Одеса, Петрова генерала, буд.37/43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№278, м. Одеса, вул. Космонавтів, буд.32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№287, м. Одеса, </w:t>
                        </w: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вул. </w:t>
                        </w: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Корольова Академіка, буд.72, прим.103</w:t>
                        </w:r>
                      </w:p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№431, </w:t>
                        </w: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м. Одеса, </w:t>
                        </w: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вул. </w:t>
                        </w: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Корольова Академіка, буд.</w:t>
                        </w: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 53, прим. 102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№299, м. Одеса, вул. Ільфа і Петрова, буд.12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№31, Одеська обл., м. Чорноморськ, пр. Миру, буд.31-А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№367, м. Одеса, вул. Люстдорфська дорога, буд.58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№59, м. Одеса, вул. Академіка Корольова, буд.80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№104, м. Одеса, вул. Семена Палія, буд.70, прим.180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№155, м. Одеса, вул. Генерала Бочарова, буд.43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№173, Одеська обл., м. Роздільна, вул. Привокзальна, буд.6/7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№200, м. Одеса, вул. Краснослободська, буд.40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№237, Одеська обл., м. Южне, пр. Миру, буд.15/1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№312, м. Одеса, вул. Семена Палія, буд.86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</w:t>
                        </w:r>
                        <w:proofErr w:type="gramStart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313,  м.</w:t>
                        </w:r>
                        <w:proofErr w:type="gramEnd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 Одеса, пр. Добровольського, буд.75а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№357, м. Одеса, пр. Добровольського, буд.79-а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№426, м. Одеса, Генерала Бочарова, буд.2/м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№55, м. Одеса, Академіка Заболотного, буд.54/2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№60, м. Одеса, пр. Добровольського, буд.109-А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 431, г. Одесса, </w:t>
                        </w:r>
                        <w:proofErr w:type="gramStart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м .Одеса</w:t>
                        </w:r>
                        <w:proofErr w:type="gramEnd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, вул. Корольова Академіка, буд.53, прим.102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№110, Полтавська обл., м. Кременчук, пр. Лесі Українки, буд.39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№12, Полтавська обл., м. Кременчук, пр. Свободи, буд.73Б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№140, Полтавська обл., м. Кременчук, пр. Свободи, буд.31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№167, Полтавська обл., м. Кременчуг, вул. Республіканська, буд.134а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№172, Полтавська обл., м. Кременчук, вул. Київська, буд.1/49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№196, Полтавська обл., м. Кременчук, пр. Лесі Українки, буд.16-а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№239, Полтавська обл., м. Горішні Плавні, пр. Героїв Дніпра, буд.79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№25, Полтавська обл., м. Кобеляки, вул. Огія, буд.27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№325, Полтавська обл., м. Кременчук, вул. Шевченка, буд.22/30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№421, Полтавська обл., м. Кременчук, вул. Небесної сотні, буд.21-А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№65, Полтавська обл., м. Кременчук, пр. Свободи, буд.11-А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№92, Полтавська обл., м. Кременчук, вул. Генерала Манагарова, буд.1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№430, Донецька обл., м. Краматорськ, вул. Паркова, буд.50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№118, Полтавська обл., м. Лубни, пр. Володимирський, буд.42/1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№149, м. Полтава, вул. Івана Мазепи, буд.33-а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№152, м. Полтава, вул. Івана Мазепи, буд.3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№156, м. Полтава, вул. Соборності, буд.76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№160, м. Полтава, вул. Маршала Бірюзова, буд.66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№216, м. Полтава, вул. Соборності, буд.78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№231, м. Полтава, вул. Шевченка, буд.52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№250, м. Полтава, пров. Кооперативний, буд.9і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№306, м. Полтава, вул. Чураївни, буд.3/2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№342, м. Полтава, вул. Європейська, буд.35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№402, Полтавська обл., м. Карлівка, вул. Полтавський </w:t>
                        </w:r>
                        <w:proofErr w:type="gramStart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шлях,  буд.</w:t>
                        </w:r>
                        <w:proofErr w:type="gramEnd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46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№5, м. Полтава, вул. Героїв Чорнобильців, буд.1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№50, Полтавська обл., м. Миргород, вул. Гоголя, буд.137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№62, м. Полтава, вул. Шевченка, буд.27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№66, Полтавська обл., м. Хорол, вул. Незалежності, буд.78, прим.9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lastRenderedPageBreak/>
                          <w:t xml:space="preserve">№81, м. Полтава, вул. Соборності, буд.46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№137, м. Суми, пр. Лушпи, буд.46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№158, м. Суми, вул. Шевченка, буд. 2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№176, Сумська обл., м. Ромни, вул. Руденка, буд.15, прим.1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№19, Полтавська обл., м. Гадяч, пл. Миру, буд.13/А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№197, м. Суми, вул. Харківська, буд.1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№199, м. Суми, вул.  Горького, буд.41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№217, Сумська обл., м. Охтирка, вул.  Батюка, буд.36-л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№331, м. Суми, вул. Кооперативна, буд.1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№339, Сумська обл., м. Конотоп, пр. Миру, буд. 9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№349, Сумська обл., м. Ромни, вул. Соборна, буд.13/3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№359, м. Суми, вул. Л. Українки, буд.6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№377, м. Суми, </w:t>
                        </w:r>
                        <w:proofErr w:type="gramStart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вул .</w:t>
                        </w:r>
                        <w:proofErr w:type="gramEnd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 Харківська, буд.5/1.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№396, м. Суми, вул. Набережна р. Стрілки, буд.</w:t>
                        </w:r>
                        <w:proofErr w:type="gramStart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4 .</w:t>
                        </w:r>
                        <w:proofErr w:type="gramEnd"/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 ..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№40, м. Суми, вул. Шевченка, буд.17.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№413, Сумська обл., м. Охтирка, вул. Незалежності, буд.19-А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№419, м. Суми, вул. Харківська, буд.4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№68, м. Суми, пр. Курський, буд.121Д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№69, м. Суми, вул. Соборна, буд.43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№73, м. Суми, пр. М. Лушпи, буд.22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№74, м. Суми, вул. Козацький вал, буд.1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№215, м. Харків, вул. Героїв Праці, буд.17-г.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№274, м. Харків, вул. Пушкінська, буд.67/69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№308, м. Харків, пр. Героїв Сталінграду, буд.1а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№323, м. Харків, вул. Героїв Праці, буд.20/321а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№381, м. Харків, пр. Героїв Сталінграду, буд.134-К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№423, м. Харків, Стадіонний проїзд, буд.11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№429, м. Харків, пр. Тракторобудівників, буд.105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№78, м. Харків, пр. Альошина Архітектора, буд.19</w:t>
                        </w:r>
                      </w:p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№107, м. Харків, вул. Валентинівська, буд. 37/128</w:t>
                        </w:r>
                      </w:p>
                      <w:p w:rsidR="00B73CF4" w:rsidRPr="00B84D58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№392, м. Харків, вул. Євгена Котляра, буд. 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№117, Миколаївська обл., м. Первомайськ, вул. Шевченко, буд.9а.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№145, Миколаївська обл., м. Южноукраїнськ, вул. Соборності, буд.8.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№165, Миколаївська обл., м. Нова Одеса, вул. Центральна, буд.189.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№211, Миколаївська обл., м. Первомайськ, вул. Коротченка, буд.16-а.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№221, м. Миколаїв, пр. Миру, буд.2г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№256, м. Миколаїв, вул. Космонавтів, буд.126/1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№272, м. Миколаїв, пр. Корабелів, буд.15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№273, м. Миколаїв, пр. Богоявленський, буд.285/1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№3, м. Миколаїв, пр. Миру, буд.46а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№34, м. Миколаїв, вул. Космонавтів, буд.104-А/10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№343, м. Миколаїв, вул. Південна, буд.39/2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№36, м. Миколаїв, пр. Центральний, буд.171-А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№403, Миколаївська обл., м. Южноукраїнськ, пр. Незалежності, буд.31, прим.38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№75, Миколаївська обл., м. Вознесенськ, вул. Київська, буд.5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№10, м. Миколаїв, пр. Центральний, буд.27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№170, м. Миколаїв, вул. Крилова, буд.38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№171, Миколаївська обл., м. Баштанка, вул. Ювілейна, буд.85.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№180, м. Миколаїв, пр. Центральний, буд.141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№192, Миколаївська обл., м. Новий Буг, вул. Гагаріна, буд.5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№286, м. Миколаїв, пр. Центральний, буд.148А/7, прим.2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№290, м. Миколаїв, пр. Героїв України, буд.55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№32, м. Миколаїв, вул. Соборна, буд.2/1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№340, Миколаївська обл., м. Очаків, вул. Лоцманська, буд.28-1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№35, м. Миколаїв, вул.  Озерна, буд.13Г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lastRenderedPageBreak/>
                          <w:t>№354, м. Миколаїв, пр. Центральний, буд.21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№4, м. Миколаїв, пр. Центральний, буд.71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№64, м. Миколаїв, пр. Центральний, буд.28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№80, м. Миколаїв, пр. Центральний, буд.23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№103, Херсонська обл., смт. Чаплинка, вул. Декабристів, буд.2А/1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№112, м. Херсон, вул. Потьомкінська, буд.40/10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№113, м. Херсон, бул. Мирний, буд.3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№115, м. Херсон, вул. Потьомкінська, буд.40/10 (нов.)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№148, м. Херсон, вул. Маяковського, буд.8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№157, Херсонська обл., м. Скадовськ, вул. Володарського, буд.31</w:t>
                        </w:r>
                      </w:p>
                    </w:tc>
                  </w:tr>
                  <w:tr w:rsidR="00B73CF4" w:rsidRPr="007D5EAE" w:rsidTr="00B73CF4">
                    <w:trPr>
                      <w:trHeight w:val="34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№17, Херсонська обл., м. Гола Пристань, ВУЛИЦЯ 1 ТРАВНЯ, будинок 36-Д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№236, Херсонська обл., м. Гола Пристань, Санаторна, буд.4</w:t>
                        </w:r>
                      </w:p>
                    </w:tc>
                  </w:tr>
                  <w:tr w:rsidR="00B73CF4" w:rsidRPr="007D5EAE" w:rsidTr="00B73CF4">
                    <w:trPr>
                      <w:trHeight w:val="127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№324, м. Херсон, вул. Миру, буд.10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№332, м. Херсон, вул. Маяковського, буд.7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№345, Херсонська обл., м. Олешки, Житлоселище, буд.11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№356, м. Херсон, Кулика І., буд.133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№358, Херсонська обл., м. Скадовськ, вул. Сергіївська, буд.12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№361, Херсонська обл., смт. Антонівка. На розі Кіндійського шосе та вул. 21 східна, буд.44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№427, м. Херсон, вул. Миру, буд.28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№9, м. Херсон, вул. І. Кулика, буд.122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№111, м. Херсон, пр. 200 років Херсона, буд.10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№114, м. Херсон, вул. Лавреньова, буд.8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№133, Херсонська обл., м. Каховка, пр. Європейський, буд.8, прим.6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№179, м. Херсон, вул. Вишнева, буд.52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№218, м. Херсон, вул. Стрітенська, буд.23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№243, Херсонська обл., м. Берислав, вул. 1 Травня, буд.177-Б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№27, м. Херсон, пр., Святих Кирила і Мефодія, буд.23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№284, м. Херсон, пр. 200 років Херсону, буд.30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№330, м. Херсон, пр. 200 років Херсона, буд.16-18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№352, м. Херсон, вул.49 Гвардійської Херсонської дивізії, буд.10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№382, Херсонська обл., м. Нова Каховка, Паризької Комуни, буд.11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№384, м. Херсон, вул. Шенгелія, буд.21/15 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№425, Херсонська обл., м. Нова Каховка, пр. Перемоги, буд.18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№70, Херсонська обл., м. Білозерка, вул. Свободи, буд.86-А</w:t>
                        </w:r>
                      </w:p>
                    </w:tc>
                  </w:tr>
                  <w:tr w:rsidR="00B73CF4" w:rsidRPr="007D5EAE" w:rsidTr="00B73CF4">
                    <w:trPr>
                      <w:trHeight w:val="288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 w:rsidRPr="007D5EAE">
                          <w:rPr>
                            <w:rFonts w:ascii="Calibri" w:eastAsia="Times New Roman" w:hAnsi="Calibri" w:cs="Calibri"/>
                            <w:lang w:eastAsia="ru-RU"/>
                          </w:rPr>
                          <w:t xml:space="preserve">№82, Херсонська обл., м. Каховка, вул. Пушкіна, буд.97 </w:t>
                        </w:r>
                      </w:p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№407, Черкаська обл., м. Сміла, бульвар Графа О. Бобринського, буд. 2</w:t>
                        </w:r>
                      </w:p>
                      <w:p w:rsidR="00B73CF4" w:rsidRPr="003F25A1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№434, Черкаська обл., м. Черкаси, вул. Сумгаїтська, буд. 24, прим. 6</w:t>
                        </w:r>
                      </w:p>
                      <w:p w:rsidR="00B73CF4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№255, Луганська обл., м. Лисичанськ, пр-т Перемоги, буд. 139-А</w:t>
                        </w:r>
                      </w:p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ru-RU"/>
                          </w:rPr>
                          <w:t>№321, Луганська обл., м. Лисичанськ, вул. Володимира Сосюри, буд. 336</w:t>
                        </w:r>
                      </w:p>
                    </w:tc>
                  </w:tr>
                  <w:tr w:rsidR="00B73CF4" w:rsidRPr="007D5EAE" w:rsidTr="00B73CF4">
                    <w:trPr>
                      <w:trHeight w:val="193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73CF4" w:rsidRPr="007D5EAE" w:rsidRDefault="00B73CF4" w:rsidP="00B73C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</w:p>
                    </w:tc>
                  </w:tr>
                </w:tbl>
                <w:p w:rsidR="00B73CF4" w:rsidRPr="007D5EAE" w:rsidRDefault="00B73CF4" w:rsidP="00B73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3CF4" w:rsidRPr="007D5EAE" w:rsidRDefault="00B73CF4" w:rsidP="00B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F4" w:rsidRDefault="00B73CF4" w:rsidP="00B73CF4">
      <w:pPr>
        <w:rPr>
          <w:lang w:val="uk-UA"/>
        </w:rPr>
      </w:pPr>
    </w:p>
    <w:p w:rsidR="00B73CF4" w:rsidRPr="00B73CF4" w:rsidRDefault="00B73CF4" w:rsidP="00B73CF4">
      <w:pPr>
        <w:rPr>
          <w:lang w:val="uk-UA"/>
        </w:rPr>
      </w:pPr>
    </w:p>
    <w:sectPr w:rsidR="00B73CF4" w:rsidRPr="00B73CF4" w:rsidSect="00B73C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7"/>
    <w:rsid w:val="0033789C"/>
    <w:rsid w:val="007450E9"/>
    <w:rsid w:val="007D56E7"/>
    <w:rsid w:val="008A0E0A"/>
    <w:rsid w:val="00B13E4A"/>
    <w:rsid w:val="00B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79FC-B320-4C44-B3E0-93E59F18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E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mbard-capital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lombard.capital" TargetMode="External"/><Relationship Id="rId5" Type="http://schemas.openxmlformats.org/officeDocument/2006/relationships/hyperlink" Target="https://www.facebook.com/lombard.capi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93E5-A5C6-4131-AAB2-EDFB04B1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Макеенков Евгений</dc:creator>
  <cp:keywords/>
  <dc:description/>
  <cp:lastModifiedBy>Макеенков Евгений</cp:lastModifiedBy>
  <cp:revision>2</cp:revision>
  <dcterms:created xsi:type="dcterms:W3CDTF">2019-02-25T10:02:00Z</dcterms:created>
  <dcterms:modified xsi:type="dcterms:W3CDTF">2019-02-25T12:07:00Z</dcterms:modified>
</cp:coreProperties>
</file>